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D12D" w14:textId="03253D03" w:rsidR="00907590" w:rsidRPr="004D1120" w:rsidRDefault="00907590" w:rsidP="00907590">
      <w:pPr>
        <w:spacing w:before="16" w:after="0"/>
        <w:ind w:right="818"/>
        <w:jc w:val="center"/>
        <w:rPr>
          <w:rFonts w:eastAsia="Calibri" w:cs="Calibri"/>
          <w:b/>
          <w:sz w:val="24"/>
          <w:szCs w:val="24"/>
        </w:rPr>
      </w:pPr>
    </w:p>
    <w:p w14:paraId="5BD16FD3" w14:textId="4915A8E9" w:rsidR="004A4A10" w:rsidRPr="000071AA" w:rsidRDefault="004A4A10" w:rsidP="000071AA">
      <w:pPr>
        <w:widowControl/>
        <w:spacing w:after="160" w:line="259" w:lineRule="auto"/>
        <w:jc w:val="center"/>
        <w:rPr>
          <w:b/>
          <w:bCs/>
          <w:lang w:val="en-CA"/>
        </w:rPr>
      </w:pPr>
      <w:r w:rsidRPr="000071AA">
        <w:rPr>
          <w:b/>
          <w:bCs/>
          <w:lang w:val="en-CA"/>
        </w:rPr>
        <w:t>JOB DESCRIPTION</w:t>
      </w:r>
    </w:p>
    <w:p w14:paraId="2015146D" w14:textId="6175F6A6" w:rsidR="004A4A10" w:rsidRPr="000071AA" w:rsidRDefault="0087508A" w:rsidP="000071AA">
      <w:pPr>
        <w:widowControl/>
        <w:spacing w:after="160" w:line="259" w:lineRule="auto"/>
        <w:jc w:val="center"/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t xml:space="preserve">Paint </w:t>
      </w:r>
      <w:r w:rsidR="00E26BBC" w:rsidRPr="000071AA">
        <w:rPr>
          <w:b/>
          <w:bCs/>
          <w:u w:val="single"/>
          <w:lang w:val="en-CA"/>
        </w:rPr>
        <w:t>Associate</w:t>
      </w:r>
    </w:p>
    <w:p w14:paraId="745614A0" w14:textId="35F8B1C4" w:rsidR="004A4A10" w:rsidRPr="000071AA" w:rsidRDefault="004A4A10" w:rsidP="000071AA">
      <w:pPr>
        <w:widowControl/>
        <w:spacing w:after="160" w:line="259" w:lineRule="auto"/>
        <w:rPr>
          <w:b/>
          <w:bCs/>
          <w:lang w:val="en-CA"/>
        </w:rPr>
      </w:pPr>
      <w:r w:rsidRPr="000071AA">
        <w:rPr>
          <w:b/>
          <w:bCs/>
          <w:lang w:val="en-CA"/>
        </w:rPr>
        <w:t>Summary</w:t>
      </w:r>
    </w:p>
    <w:p w14:paraId="1245D28F" w14:textId="244A295B" w:rsidR="00907590" w:rsidRPr="000071AA" w:rsidRDefault="000A19EB" w:rsidP="000071AA">
      <w:pPr>
        <w:widowControl/>
        <w:spacing w:after="160" w:line="259" w:lineRule="auto"/>
        <w:rPr>
          <w:lang w:val="en-CA"/>
        </w:rPr>
      </w:pPr>
      <w:r w:rsidRPr="000071AA">
        <w:rPr>
          <w:lang w:val="en-CA"/>
        </w:rPr>
        <w:t xml:space="preserve">The Sales Associate is responsible for ensuring that every customer has an exceptional experience by suggesting the right products and services necessary to complete their projects. A passion for service and a willingness to develop product knowledge are key components of this role. </w:t>
      </w:r>
    </w:p>
    <w:p w14:paraId="472D4A8E" w14:textId="4C214C8B" w:rsidR="00C20A6F" w:rsidRPr="000071AA" w:rsidRDefault="00C20A6F" w:rsidP="000071AA">
      <w:pPr>
        <w:widowControl/>
        <w:spacing w:after="160" w:line="259" w:lineRule="auto"/>
        <w:rPr>
          <w:b/>
          <w:bCs/>
          <w:lang w:val="en-CA"/>
        </w:rPr>
      </w:pPr>
      <w:r w:rsidRPr="000071AA">
        <w:rPr>
          <w:b/>
          <w:bCs/>
          <w:lang w:val="en-CA"/>
        </w:rPr>
        <w:t xml:space="preserve">Core Competencies </w:t>
      </w:r>
    </w:p>
    <w:p w14:paraId="33C75D44" w14:textId="77777777" w:rsidR="000071AA" w:rsidRPr="000071AA" w:rsidRDefault="000A19EB" w:rsidP="000071AA">
      <w:pPr>
        <w:pStyle w:val="ListParagraph"/>
        <w:widowControl/>
        <w:numPr>
          <w:ilvl w:val="0"/>
          <w:numId w:val="15"/>
        </w:numPr>
        <w:spacing w:after="160" w:line="259" w:lineRule="auto"/>
        <w:rPr>
          <w:lang w:val="en-CA"/>
        </w:rPr>
      </w:pPr>
      <w:r w:rsidRPr="000071AA">
        <w:rPr>
          <w:lang w:val="en-CA"/>
        </w:rPr>
        <w:t>Customer service oriented</w:t>
      </w:r>
      <w:r w:rsidR="000071AA" w:rsidRPr="000071AA">
        <w:rPr>
          <w:lang w:val="en-CA"/>
        </w:rPr>
        <w:t>;</w:t>
      </w:r>
    </w:p>
    <w:p w14:paraId="03DCAEE1" w14:textId="77777777" w:rsidR="000071AA" w:rsidRPr="000071AA" w:rsidRDefault="000A19EB" w:rsidP="000071AA">
      <w:pPr>
        <w:pStyle w:val="ListParagraph"/>
        <w:widowControl/>
        <w:numPr>
          <w:ilvl w:val="0"/>
          <w:numId w:val="15"/>
        </w:numPr>
        <w:spacing w:after="160" w:line="259" w:lineRule="auto"/>
        <w:rPr>
          <w:lang w:val="en-CA"/>
        </w:rPr>
      </w:pPr>
      <w:r w:rsidRPr="000071AA">
        <w:rPr>
          <w:lang w:val="en-CA"/>
        </w:rPr>
        <w:t>Welcoming, professional and attentive to the needs of our customers</w:t>
      </w:r>
      <w:r w:rsidR="000071AA" w:rsidRPr="000071AA">
        <w:rPr>
          <w:lang w:val="en-CA"/>
        </w:rPr>
        <w:t>;</w:t>
      </w:r>
    </w:p>
    <w:p w14:paraId="26AC62F0" w14:textId="77777777" w:rsidR="000071AA" w:rsidRPr="000071AA" w:rsidRDefault="000A19EB" w:rsidP="000071AA">
      <w:pPr>
        <w:pStyle w:val="ListParagraph"/>
        <w:widowControl/>
        <w:numPr>
          <w:ilvl w:val="0"/>
          <w:numId w:val="15"/>
        </w:numPr>
        <w:spacing w:after="160" w:line="259" w:lineRule="auto"/>
        <w:rPr>
          <w:lang w:val="en-CA"/>
        </w:rPr>
      </w:pPr>
      <w:r w:rsidRPr="000071AA">
        <w:rPr>
          <w:lang w:val="en-CA"/>
        </w:rPr>
        <w:t>Strong listening and communication skills</w:t>
      </w:r>
      <w:r w:rsidR="000071AA" w:rsidRPr="000071AA">
        <w:rPr>
          <w:lang w:val="en-CA"/>
        </w:rPr>
        <w:t>;</w:t>
      </w:r>
    </w:p>
    <w:p w14:paraId="35715CF9" w14:textId="77777777" w:rsidR="000071AA" w:rsidRPr="000071AA" w:rsidRDefault="000A19EB" w:rsidP="000071AA">
      <w:pPr>
        <w:pStyle w:val="ListParagraph"/>
        <w:widowControl/>
        <w:numPr>
          <w:ilvl w:val="0"/>
          <w:numId w:val="15"/>
        </w:numPr>
        <w:spacing w:after="160" w:line="259" w:lineRule="auto"/>
        <w:rPr>
          <w:lang w:val="en-CA"/>
        </w:rPr>
      </w:pPr>
      <w:r w:rsidRPr="000071AA">
        <w:rPr>
          <w:lang w:val="en-CA"/>
        </w:rPr>
        <w:t>Proficient with computers, able to learn new software and processes</w:t>
      </w:r>
      <w:r w:rsidR="000071AA" w:rsidRPr="000071AA">
        <w:rPr>
          <w:lang w:val="en-CA"/>
        </w:rPr>
        <w:t>;</w:t>
      </w:r>
    </w:p>
    <w:p w14:paraId="7623FEE7" w14:textId="77777777" w:rsidR="000071AA" w:rsidRPr="000071AA" w:rsidRDefault="000A19EB" w:rsidP="000071AA">
      <w:pPr>
        <w:pStyle w:val="ListParagraph"/>
        <w:widowControl/>
        <w:numPr>
          <w:ilvl w:val="0"/>
          <w:numId w:val="15"/>
        </w:numPr>
        <w:spacing w:after="160" w:line="259" w:lineRule="auto"/>
        <w:rPr>
          <w:lang w:val="en-CA"/>
        </w:rPr>
      </w:pPr>
      <w:r w:rsidRPr="000071AA">
        <w:rPr>
          <w:lang w:val="en-CA"/>
        </w:rPr>
        <w:t>Mature, responsible with sound decision-making skills</w:t>
      </w:r>
      <w:r w:rsidR="000071AA" w:rsidRPr="000071AA">
        <w:rPr>
          <w:lang w:val="en-CA"/>
        </w:rPr>
        <w:t>;</w:t>
      </w:r>
    </w:p>
    <w:p w14:paraId="2D6564DE" w14:textId="77777777" w:rsidR="000071AA" w:rsidRPr="000071AA" w:rsidRDefault="000A19EB" w:rsidP="000071AA">
      <w:pPr>
        <w:pStyle w:val="ListParagraph"/>
        <w:widowControl/>
        <w:numPr>
          <w:ilvl w:val="0"/>
          <w:numId w:val="15"/>
        </w:numPr>
        <w:spacing w:after="160" w:line="259" w:lineRule="auto"/>
        <w:rPr>
          <w:lang w:val="en-CA"/>
        </w:rPr>
      </w:pPr>
      <w:r w:rsidRPr="000071AA">
        <w:rPr>
          <w:lang w:val="en-CA"/>
        </w:rPr>
        <w:t>Retail, sales or customer service experience is a great asset</w:t>
      </w:r>
      <w:r w:rsidR="000071AA" w:rsidRPr="000071AA">
        <w:rPr>
          <w:lang w:val="en-CA"/>
        </w:rPr>
        <w:t>;</w:t>
      </w:r>
    </w:p>
    <w:p w14:paraId="2BA3E0AA" w14:textId="1863B73F" w:rsidR="00C20A6F" w:rsidRPr="000071AA" w:rsidRDefault="000A19EB" w:rsidP="000071AA">
      <w:pPr>
        <w:pStyle w:val="ListParagraph"/>
        <w:widowControl/>
        <w:numPr>
          <w:ilvl w:val="0"/>
          <w:numId w:val="15"/>
        </w:numPr>
        <w:spacing w:after="160" w:line="259" w:lineRule="auto"/>
        <w:rPr>
          <w:lang w:val="en-CA"/>
        </w:rPr>
      </w:pPr>
      <w:r w:rsidRPr="000071AA">
        <w:rPr>
          <w:lang w:val="en-CA"/>
        </w:rPr>
        <w:t>Construction or home renovation</w:t>
      </w:r>
      <w:r w:rsidR="009B079C" w:rsidRPr="000071AA">
        <w:rPr>
          <w:lang w:val="en-CA"/>
        </w:rPr>
        <w:t xml:space="preserve"> knowledge</w:t>
      </w:r>
      <w:r w:rsidRPr="000071AA">
        <w:rPr>
          <w:lang w:val="en-CA"/>
        </w:rPr>
        <w:t xml:space="preserve"> is an asset</w:t>
      </w:r>
      <w:r w:rsidR="000071AA" w:rsidRPr="000071AA">
        <w:rPr>
          <w:lang w:val="en-CA"/>
        </w:rPr>
        <w:t>.</w:t>
      </w:r>
    </w:p>
    <w:p w14:paraId="7F7DCF3A" w14:textId="77777777" w:rsidR="000071AA" w:rsidRDefault="00907590" w:rsidP="000071AA">
      <w:pPr>
        <w:widowControl/>
        <w:spacing w:after="160" w:line="259" w:lineRule="auto"/>
        <w:rPr>
          <w:lang w:val="en-CA"/>
        </w:rPr>
      </w:pPr>
      <w:r w:rsidRPr="000071AA">
        <w:rPr>
          <w:b/>
          <w:bCs/>
          <w:lang w:val="en-CA"/>
        </w:rPr>
        <w:t>Job Responsibilities</w:t>
      </w:r>
    </w:p>
    <w:p w14:paraId="2B7EC7C3" w14:textId="20D0A605" w:rsidR="000071AA" w:rsidRPr="000071AA" w:rsidRDefault="000071AA" w:rsidP="000071AA">
      <w:pPr>
        <w:pStyle w:val="ListParagraph"/>
        <w:widowControl/>
        <w:numPr>
          <w:ilvl w:val="0"/>
          <w:numId w:val="17"/>
        </w:numPr>
        <w:spacing w:after="160" w:line="259" w:lineRule="auto"/>
        <w:rPr>
          <w:lang w:val="en-CA"/>
        </w:rPr>
      </w:pPr>
      <w:r w:rsidRPr="000071AA">
        <w:rPr>
          <w:lang w:val="en-CA"/>
        </w:rPr>
        <w:t>Ensure that every customer experience exceeds the customer’s expectation;</w:t>
      </w:r>
    </w:p>
    <w:p w14:paraId="39C248A0" w14:textId="77777777" w:rsidR="000071AA" w:rsidRPr="000071AA" w:rsidRDefault="000071AA" w:rsidP="000071AA">
      <w:pPr>
        <w:pStyle w:val="ListParagraph"/>
        <w:widowControl/>
        <w:numPr>
          <w:ilvl w:val="0"/>
          <w:numId w:val="16"/>
        </w:numPr>
        <w:spacing w:after="160" w:line="259" w:lineRule="auto"/>
        <w:rPr>
          <w:lang w:val="en-CA"/>
        </w:rPr>
      </w:pPr>
      <w:r w:rsidRPr="000071AA">
        <w:rPr>
          <w:lang w:val="en-CA"/>
        </w:rPr>
        <w:t>Proactively provide Home Hardware customers with expertise and assistance;</w:t>
      </w:r>
    </w:p>
    <w:p w14:paraId="49AE6DAC" w14:textId="77777777" w:rsidR="0087508A" w:rsidRDefault="0087508A" w:rsidP="000071AA">
      <w:pPr>
        <w:pStyle w:val="ListParagraph"/>
        <w:widowControl/>
        <w:numPr>
          <w:ilvl w:val="0"/>
          <w:numId w:val="16"/>
        </w:numPr>
        <w:spacing w:after="160" w:line="259" w:lineRule="auto"/>
        <w:rPr>
          <w:lang w:val="en-CA"/>
        </w:rPr>
      </w:pPr>
      <w:r w:rsidRPr="0087508A">
        <w:rPr>
          <w:lang w:val="en-CA"/>
        </w:rPr>
        <w:t>As per the customer’s request, Mix paint cans, copy or make color corrections;</w:t>
      </w:r>
    </w:p>
    <w:p w14:paraId="0FCEF706" w14:textId="77777777" w:rsidR="000071AA" w:rsidRPr="000071AA" w:rsidRDefault="000071AA" w:rsidP="000071AA">
      <w:pPr>
        <w:pStyle w:val="ListParagraph"/>
        <w:widowControl/>
        <w:numPr>
          <w:ilvl w:val="0"/>
          <w:numId w:val="16"/>
        </w:numPr>
        <w:spacing w:after="160" w:line="259" w:lineRule="auto"/>
        <w:rPr>
          <w:lang w:val="en-CA"/>
        </w:rPr>
      </w:pPr>
      <w:r w:rsidRPr="000071AA">
        <w:rPr>
          <w:lang w:val="en-CA"/>
        </w:rPr>
        <w:t>Promote add on sales, product benefits and services such as installation;</w:t>
      </w:r>
    </w:p>
    <w:p w14:paraId="11E76525" w14:textId="77777777" w:rsidR="000071AA" w:rsidRPr="000071AA" w:rsidRDefault="000071AA" w:rsidP="000071AA">
      <w:pPr>
        <w:pStyle w:val="ListParagraph"/>
        <w:widowControl/>
        <w:numPr>
          <w:ilvl w:val="0"/>
          <w:numId w:val="16"/>
        </w:numPr>
        <w:spacing w:after="160" w:line="259" w:lineRule="auto"/>
        <w:rPr>
          <w:lang w:val="en-CA"/>
        </w:rPr>
      </w:pPr>
      <w:r w:rsidRPr="000071AA">
        <w:rPr>
          <w:lang w:val="en-CA"/>
        </w:rPr>
        <w:t>Increase product knowledge and provide advice for customers and appropriate products;</w:t>
      </w:r>
    </w:p>
    <w:p w14:paraId="751FE640" w14:textId="77777777" w:rsidR="000071AA" w:rsidRPr="000071AA" w:rsidRDefault="000071AA" w:rsidP="000071AA">
      <w:pPr>
        <w:pStyle w:val="ListParagraph"/>
        <w:widowControl/>
        <w:numPr>
          <w:ilvl w:val="0"/>
          <w:numId w:val="16"/>
        </w:numPr>
        <w:spacing w:after="160" w:line="259" w:lineRule="auto"/>
        <w:rPr>
          <w:lang w:val="en-CA"/>
        </w:rPr>
      </w:pPr>
      <w:r w:rsidRPr="000071AA">
        <w:rPr>
          <w:lang w:val="en-CA"/>
        </w:rPr>
        <w:t>Inform customers of current promotions and Aeroplan;</w:t>
      </w:r>
    </w:p>
    <w:p w14:paraId="63D10CB9" w14:textId="77777777" w:rsidR="000071AA" w:rsidRPr="000071AA" w:rsidRDefault="000071AA" w:rsidP="000071AA">
      <w:pPr>
        <w:pStyle w:val="ListParagraph"/>
        <w:widowControl/>
        <w:numPr>
          <w:ilvl w:val="0"/>
          <w:numId w:val="16"/>
        </w:numPr>
        <w:spacing w:after="160" w:line="259" w:lineRule="auto"/>
        <w:rPr>
          <w:lang w:val="en-CA"/>
        </w:rPr>
      </w:pPr>
      <w:r w:rsidRPr="000071AA">
        <w:rPr>
          <w:lang w:val="en-CA"/>
        </w:rPr>
        <w:t>Other related responsibilities as directed by supervisor.</w:t>
      </w:r>
    </w:p>
    <w:p w14:paraId="3009CBA0" w14:textId="0BA6A4A5" w:rsidR="00907590" w:rsidRPr="000071AA" w:rsidRDefault="00907590" w:rsidP="000071AA">
      <w:pPr>
        <w:widowControl/>
        <w:spacing w:after="160" w:line="259" w:lineRule="auto"/>
        <w:rPr>
          <w:b/>
          <w:bCs/>
          <w:lang w:val="en-CA"/>
        </w:rPr>
      </w:pPr>
    </w:p>
    <w:p w14:paraId="7B93A830" w14:textId="5FF0C3B7" w:rsidR="00CA3DF2" w:rsidRPr="000071AA" w:rsidRDefault="00CA3DF2" w:rsidP="000071AA">
      <w:pPr>
        <w:widowControl/>
        <w:spacing w:after="160" w:line="259" w:lineRule="auto"/>
        <w:rPr>
          <w:b/>
          <w:bCs/>
          <w:lang w:val="en-CA"/>
        </w:rPr>
      </w:pPr>
      <w:r w:rsidRPr="000071AA">
        <w:rPr>
          <w:lang w:val="en-CA"/>
        </w:rPr>
        <w:t>This position reports to the</w:t>
      </w:r>
      <w:r w:rsidRPr="000071AA">
        <w:rPr>
          <w:b/>
          <w:bCs/>
          <w:lang w:val="en-CA"/>
        </w:rPr>
        <w:t xml:space="preserve"> </w:t>
      </w:r>
      <w:r w:rsidR="002F0CFF">
        <w:rPr>
          <w:b/>
          <w:bCs/>
          <w:lang w:val="en-CA"/>
        </w:rPr>
        <w:t>Assistant Store Manager and Store</w:t>
      </w:r>
      <w:r w:rsidRPr="000071AA">
        <w:rPr>
          <w:b/>
          <w:bCs/>
          <w:lang w:val="en-CA"/>
        </w:rPr>
        <w:t xml:space="preserve"> Manager. </w:t>
      </w:r>
    </w:p>
    <w:p w14:paraId="05B428C7" w14:textId="77777777" w:rsidR="002F0CFF" w:rsidRDefault="002F0CFF" w:rsidP="002F0CFF">
      <w:pPr>
        <w:widowControl/>
        <w:spacing w:after="160" w:line="256" w:lineRule="auto"/>
        <w:rPr>
          <w:b/>
          <w:bCs/>
          <w:lang w:val="en-CA"/>
        </w:rPr>
      </w:pPr>
    </w:p>
    <w:p w14:paraId="6B8D0599" w14:textId="77777777" w:rsidR="002F0CFF" w:rsidRDefault="002F0CFF" w:rsidP="002F0CFF">
      <w:pPr>
        <w:widowControl/>
        <w:spacing w:after="160" w:line="256" w:lineRule="auto"/>
        <w:jc w:val="center"/>
        <w:rPr>
          <w:b/>
          <w:bCs/>
          <w:lang w:val="en-CA"/>
        </w:rPr>
      </w:pPr>
      <w:r>
        <w:rPr>
          <w:i/>
          <w:iCs/>
          <w:lang w:val="en-CA"/>
        </w:rPr>
        <w:t xml:space="preserve">**We are committed to a diverse and inclusive workplace for all. If you are contacted for a job opportunity, please advise us of any accommodations needed to ensure fair and equitable access throughout the recruitment and selection </w:t>
      </w:r>
      <w:proofErr w:type="gramStart"/>
      <w:r>
        <w:rPr>
          <w:i/>
          <w:iCs/>
          <w:lang w:val="en-CA"/>
        </w:rPr>
        <w:t>process.*</w:t>
      </w:r>
      <w:proofErr w:type="gramEnd"/>
      <w:r>
        <w:rPr>
          <w:i/>
          <w:iCs/>
          <w:lang w:val="en-CA"/>
        </w:rPr>
        <w:t>*</w:t>
      </w:r>
    </w:p>
    <w:p w14:paraId="600D5C1D" w14:textId="77777777" w:rsidR="00CA3DF2" w:rsidRPr="000071AA" w:rsidRDefault="00CA3DF2" w:rsidP="000071AA">
      <w:pPr>
        <w:widowControl/>
        <w:spacing w:after="160" w:line="259" w:lineRule="auto"/>
        <w:rPr>
          <w:b/>
          <w:bCs/>
          <w:lang w:val="en-CA"/>
        </w:rPr>
      </w:pPr>
    </w:p>
    <w:sectPr w:rsidR="00CA3DF2" w:rsidRPr="000071AA" w:rsidSect="00FC414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B0E6" w14:textId="77777777" w:rsidR="00FA5561" w:rsidRDefault="00FA5561" w:rsidP="004A4A10">
      <w:pPr>
        <w:spacing w:after="0" w:line="240" w:lineRule="auto"/>
      </w:pPr>
      <w:r>
        <w:separator/>
      </w:r>
    </w:p>
  </w:endnote>
  <w:endnote w:type="continuationSeparator" w:id="0">
    <w:p w14:paraId="5E38E327" w14:textId="77777777" w:rsidR="00FA5561" w:rsidRDefault="00FA5561" w:rsidP="004A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6AE6" w14:textId="42B8C1A9" w:rsidR="000071AA" w:rsidRPr="000071AA" w:rsidRDefault="000071AA" w:rsidP="000071AA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BA30C" w14:textId="77777777" w:rsidR="00FA5561" w:rsidRDefault="00FA5561" w:rsidP="004A4A10">
      <w:pPr>
        <w:spacing w:after="0" w:line="240" w:lineRule="auto"/>
      </w:pPr>
      <w:r>
        <w:separator/>
      </w:r>
    </w:p>
  </w:footnote>
  <w:footnote w:type="continuationSeparator" w:id="0">
    <w:p w14:paraId="4ACC769B" w14:textId="77777777" w:rsidR="00FA5561" w:rsidRDefault="00FA5561" w:rsidP="004A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41FE" w14:textId="7F6CB508" w:rsidR="004A4A10" w:rsidRPr="000071AA" w:rsidRDefault="000071AA" w:rsidP="000071AA">
    <w:pPr>
      <w:pStyle w:val="Header"/>
      <w:tabs>
        <w:tab w:val="clear" w:pos="9360"/>
        <w:tab w:val="left" w:pos="5180"/>
      </w:tabs>
      <w:jc w:val="center"/>
      <w:rPr>
        <w:b/>
        <w:bCs/>
      </w:rPr>
    </w:pPr>
    <w:r>
      <w:rPr>
        <w:noProof/>
      </w:rPr>
      <w:drawing>
        <wp:inline distT="0" distB="0" distL="0" distR="0" wp14:anchorId="531CFAE6" wp14:editId="19D2354E">
          <wp:extent cx="831215" cy="770255"/>
          <wp:effectExtent l="0" t="0" r="6985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038"/>
    <w:multiLevelType w:val="hybridMultilevel"/>
    <w:tmpl w:val="DFD46B4A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7FD6"/>
    <w:multiLevelType w:val="hybridMultilevel"/>
    <w:tmpl w:val="FDF067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80867"/>
    <w:multiLevelType w:val="hybridMultilevel"/>
    <w:tmpl w:val="29BEDF26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6357E"/>
    <w:multiLevelType w:val="hybridMultilevel"/>
    <w:tmpl w:val="E842B6E6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61209"/>
    <w:multiLevelType w:val="hybridMultilevel"/>
    <w:tmpl w:val="4ED826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31463"/>
    <w:multiLevelType w:val="hybridMultilevel"/>
    <w:tmpl w:val="99CEEC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3C62"/>
    <w:multiLevelType w:val="hybridMultilevel"/>
    <w:tmpl w:val="89B6B1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B82C84"/>
    <w:multiLevelType w:val="hybridMultilevel"/>
    <w:tmpl w:val="13CE2BA6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10587"/>
    <w:multiLevelType w:val="hybridMultilevel"/>
    <w:tmpl w:val="67D82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C1E48"/>
    <w:multiLevelType w:val="hybridMultilevel"/>
    <w:tmpl w:val="E33A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62500"/>
    <w:multiLevelType w:val="hybridMultilevel"/>
    <w:tmpl w:val="74988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E0C08"/>
    <w:multiLevelType w:val="hybridMultilevel"/>
    <w:tmpl w:val="9E44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A317C"/>
    <w:multiLevelType w:val="hybridMultilevel"/>
    <w:tmpl w:val="3E98B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15EE3"/>
    <w:multiLevelType w:val="hybridMultilevel"/>
    <w:tmpl w:val="D2D48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791B4B"/>
    <w:multiLevelType w:val="hybridMultilevel"/>
    <w:tmpl w:val="F0765D5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5E7682F"/>
    <w:multiLevelType w:val="hybridMultilevel"/>
    <w:tmpl w:val="CF92CF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F10093"/>
    <w:multiLevelType w:val="hybridMultilevel"/>
    <w:tmpl w:val="7B364E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4"/>
  </w:num>
  <w:num w:numId="5">
    <w:abstractNumId w:val="10"/>
  </w:num>
  <w:num w:numId="6">
    <w:abstractNumId w:val="12"/>
  </w:num>
  <w:num w:numId="7">
    <w:abstractNumId w:val="13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2"/>
  </w:num>
  <w:num w:numId="13">
    <w:abstractNumId w:val="0"/>
  </w:num>
  <w:num w:numId="14">
    <w:abstractNumId w:val="9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10"/>
    <w:rsid w:val="000071AA"/>
    <w:rsid w:val="000A19EB"/>
    <w:rsid w:val="001A3FF7"/>
    <w:rsid w:val="002E10CB"/>
    <w:rsid w:val="002F0CFF"/>
    <w:rsid w:val="0035334D"/>
    <w:rsid w:val="00394507"/>
    <w:rsid w:val="003C6BDE"/>
    <w:rsid w:val="00472F66"/>
    <w:rsid w:val="004831D5"/>
    <w:rsid w:val="004863A4"/>
    <w:rsid w:val="004A4A10"/>
    <w:rsid w:val="004C1A50"/>
    <w:rsid w:val="004D1120"/>
    <w:rsid w:val="00514DD8"/>
    <w:rsid w:val="0052735B"/>
    <w:rsid w:val="005A3A86"/>
    <w:rsid w:val="00610711"/>
    <w:rsid w:val="00612528"/>
    <w:rsid w:val="00650436"/>
    <w:rsid w:val="00682070"/>
    <w:rsid w:val="0073727E"/>
    <w:rsid w:val="007D6C02"/>
    <w:rsid w:val="00826D3F"/>
    <w:rsid w:val="0087508A"/>
    <w:rsid w:val="008E070A"/>
    <w:rsid w:val="00907590"/>
    <w:rsid w:val="009B079C"/>
    <w:rsid w:val="009B3802"/>
    <w:rsid w:val="009B5410"/>
    <w:rsid w:val="009C0E0D"/>
    <w:rsid w:val="009C66BA"/>
    <w:rsid w:val="009F549C"/>
    <w:rsid w:val="00A0398A"/>
    <w:rsid w:val="00A40AA5"/>
    <w:rsid w:val="00A857F8"/>
    <w:rsid w:val="00B5327A"/>
    <w:rsid w:val="00BA0E90"/>
    <w:rsid w:val="00BC1D17"/>
    <w:rsid w:val="00C20A6F"/>
    <w:rsid w:val="00C435A3"/>
    <w:rsid w:val="00C5156B"/>
    <w:rsid w:val="00CA3DF2"/>
    <w:rsid w:val="00CB6213"/>
    <w:rsid w:val="00CD5CFD"/>
    <w:rsid w:val="00CF26AB"/>
    <w:rsid w:val="00DC289D"/>
    <w:rsid w:val="00E26BBC"/>
    <w:rsid w:val="00EB29E0"/>
    <w:rsid w:val="00FA5561"/>
    <w:rsid w:val="00F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0A8CB"/>
  <w14:defaultImageDpi w14:val="32767"/>
  <w15:chartTrackingRefBased/>
  <w15:docId w15:val="{F4BC02A7-9246-3141-AD9E-EC3C3D44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4A10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A1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A1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nathanveley@gmail.com</dc:creator>
  <cp:keywords/>
  <dc:description/>
  <cp:lastModifiedBy>Jon Wilcox</cp:lastModifiedBy>
  <cp:revision>3</cp:revision>
  <dcterms:created xsi:type="dcterms:W3CDTF">2020-01-06T23:07:00Z</dcterms:created>
  <dcterms:modified xsi:type="dcterms:W3CDTF">2021-12-13T22:09:00Z</dcterms:modified>
</cp:coreProperties>
</file>